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156" w:afterLines="50" w:afterAutospacing="0" w:line="600" w:lineRule="exact"/>
        <w:ind w:left="0" w:right="0"/>
        <w:jc w:val="center"/>
        <w:textAlignment w:val="auto"/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156" w:afterLines="50" w:afterAutospacing="0" w:line="600" w:lineRule="exact"/>
        <w:ind w:left="0" w:right="0"/>
        <w:jc w:val="center"/>
        <w:textAlignment w:val="auto"/>
        <w:rPr>
          <w:rFonts w:hint="eastAsia" w:ascii="CESI黑体-GB2312" w:hAnsi="CESI黑体-GB2312" w:eastAsia="CESI黑体-GB2312" w:cs="CESI黑体-GB2312"/>
          <w:kern w:val="2"/>
          <w:sz w:val="44"/>
          <w:szCs w:val="44"/>
        </w:rPr>
      </w:pPr>
      <w:r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  <w:t>上海市教育委员会  上海市教育发展基金会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156" w:afterLines="50" w:afterAutospacing="0" w:line="600" w:lineRule="exact"/>
        <w:ind w:left="0" w:right="0"/>
        <w:jc w:val="center"/>
        <w:textAlignment w:val="auto"/>
        <w:rPr>
          <w:rFonts w:hint="eastAsia" w:ascii="CESI黑体-GB2312" w:hAnsi="CESI黑体-GB2312" w:eastAsia="CESI黑体-GB2312" w:cs="CESI黑体-GB2312"/>
          <w:kern w:val="2"/>
          <w:sz w:val="44"/>
          <w:szCs w:val="44"/>
        </w:rPr>
      </w:pPr>
      <w:bookmarkStart w:id="0" w:name="_GoBack"/>
      <w:r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  <w:t>“曙光计划”项目</w:t>
      </w:r>
      <w:bookmarkEnd w:id="0"/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50" w:afterAutospacing="0" w:line="600" w:lineRule="exact"/>
        <w:ind w:left="0" w:right="0"/>
        <w:jc w:val="center"/>
        <w:textAlignment w:val="auto"/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</w:pPr>
      <w:r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  <w:t>申请书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beforeAutospacing="0" w:after="50" w:afterAutospacing="0" w:line="600" w:lineRule="exact"/>
        <w:ind w:left="0" w:right="0"/>
        <w:jc w:val="center"/>
        <w:textAlignment w:val="auto"/>
        <w:rPr>
          <w:rFonts w:hint="eastAsia" w:ascii="CESI黑体-GB2312" w:hAnsi="CESI黑体-GB2312" w:eastAsia="CESI黑体-GB2312" w:cs="CESI黑体-GB2312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项目名称：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项目编号：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申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"/>
        </w:rPr>
        <w:t xml:space="preserve"> </w:t>
      </w: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请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"/>
        </w:rPr>
        <w:t xml:space="preserve"> </w:t>
      </w: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者：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单位名称：(盖章)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1000" w:lineRule="exact"/>
        <w:ind w:left="0" w:right="0" w:firstLine="799"/>
        <w:jc w:val="both"/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b/>
          <w:bCs/>
          <w:kern w:val="2"/>
          <w:sz w:val="30"/>
          <w:szCs w:val="30"/>
          <w:lang w:val="en-US" w:eastAsia="zh-CN" w:bidi="ar"/>
        </w:rPr>
        <w:t>申请日期：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                           </w:t>
      </w:r>
      <w:r>
        <w:rPr>
          <w:rFonts w:hint="eastAsia" w:ascii="仿宋_GB2312" w:eastAsia="仿宋_GB2312" w:cs="Times New Roman"/>
          <w:b/>
          <w:bCs/>
          <w:kern w:val="2"/>
          <w:sz w:val="30"/>
          <w:szCs w:val="30"/>
          <w:u w:val="single"/>
          <w:lang w:val="en-US" w:eastAsia="zh-CN" w:bidi="ar"/>
        </w:rPr>
        <w:t xml:space="preserve">     </w:t>
      </w:r>
      <w:r>
        <w:rPr>
          <w:rFonts w:hint="eastAsia" w:ascii="仿宋_GB2312" w:hAnsi="Times New Roman" w:eastAsia="仿宋_GB2312" w:cs="Times New Roman"/>
          <w:b/>
          <w:bCs/>
          <w:kern w:val="2"/>
          <w:sz w:val="30"/>
          <w:szCs w:val="30"/>
          <w:lang w:val="en-US" w:eastAsia="zh-CN" w:bidi="ar"/>
        </w:rPr>
        <w:t xml:space="preserve">  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CESI黑体-GB2312" w:hAnsi="CESI黑体-GB2312" w:eastAsia="CESI黑体-GB2312" w:cs="CESI黑体-GB2312"/>
          <w:b/>
          <w:bCs/>
          <w:spacing w:val="8"/>
          <w:kern w:val="2"/>
          <w:sz w:val="30"/>
          <w:szCs w:val="30"/>
        </w:rPr>
      </w:pPr>
      <w:r>
        <w:rPr>
          <w:rFonts w:hint="eastAsia" w:ascii="CESI黑体-GB2312" w:hAnsi="CESI黑体-GB2312" w:eastAsia="CESI黑体-GB2312" w:cs="CESI黑体-GB2312"/>
          <w:b/>
          <w:bCs/>
          <w:spacing w:val="8"/>
          <w:kern w:val="2"/>
          <w:sz w:val="30"/>
          <w:szCs w:val="30"/>
          <w:lang w:val="en-US" w:eastAsia="zh-CN" w:bidi="ar"/>
        </w:rPr>
        <w:t>上海市教育委员会  上海市教育发展基金会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181" w:rightChars="86"/>
        <w:jc w:val="center"/>
        <w:rPr>
          <w:rFonts w:hint="eastAsia" w:ascii="仿宋_GB2312" w:hAnsi="Times New Roman" w:eastAsia="仿宋_GB2312" w:cs="Times New Roman"/>
          <w:kern w:val="2"/>
          <w:sz w:val="30"/>
          <w:szCs w:val="30"/>
        </w:rPr>
      </w:pPr>
      <w:r>
        <w:rPr>
          <w:rFonts w:hint="eastAsia" w:ascii="CESI黑体-GB2312" w:hAnsi="CESI黑体-GB2312" w:eastAsia="CESI黑体-GB2312" w:cs="CESI黑体-GB2312"/>
          <w:kern w:val="2"/>
          <w:sz w:val="30"/>
          <w:szCs w:val="30"/>
          <w:lang w:val="en-US" w:eastAsia="zh-CN" w:bidi="ar"/>
        </w:rPr>
        <w:t>2024</w:t>
      </w:r>
      <w:r>
        <w:rPr>
          <w:rFonts w:hint="eastAsia" w:ascii="CESI黑体-GB2312" w:hAnsi="CESI黑体-GB2312" w:eastAsia="CESI黑体-GB2312" w:cs="CESI黑体-GB2312"/>
          <w:b/>
          <w:bCs/>
          <w:spacing w:val="8"/>
          <w:kern w:val="2"/>
          <w:sz w:val="30"/>
          <w:szCs w:val="30"/>
          <w:lang w:val="en-US" w:eastAsia="zh-CN" w:bidi="ar"/>
        </w:rPr>
        <w:t>年制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2"/>
          <w:sz w:val="30"/>
          <w:szCs w:val="30"/>
          <w:lang w:val="en-US" w:eastAsia="zh-CN" w:bidi="ar"/>
        </w:rPr>
        <w:br w:type="page"/>
      </w:r>
      <w:r>
        <w:rPr>
          <w:rFonts w:hint="eastAsia" w:ascii="CESI黑体-GB2312" w:hAnsi="CESI黑体-GB2312" w:eastAsia="CESI黑体-GB2312" w:cs="CESI黑体-GB2312"/>
          <w:b/>
          <w:bCs/>
          <w:kern w:val="2"/>
          <w:sz w:val="32"/>
          <w:szCs w:val="32"/>
          <w:lang w:val="en-US" w:eastAsia="zh-CN" w:bidi="ar"/>
        </w:rPr>
        <w:t>“</w:t>
      </w:r>
      <w:r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  <w:lang w:val="en-US" w:eastAsia="zh-CN" w:bidi="ar"/>
        </w:rPr>
        <w:t>曙光计划</w:t>
      </w:r>
      <w:r>
        <w:rPr>
          <w:rFonts w:hint="eastAsia" w:ascii="CESI黑体-GB2312" w:hAnsi="CESI黑体-GB2312" w:eastAsia="CESI黑体-GB2312" w:cs="CESI黑体-GB2312"/>
          <w:b/>
          <w:bCs/>
          <w:kern w:val="2"/>
          <w:sz w:val="32"/>
          <w:szCs w:val="32"/>
          <w:lang w:val="en-US" w:eastAsia="zh-CN" w:bidi="ar"/>
        </w:rPr>
        <w:t>”</w:t>
      </w:r>
      <w:r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  <w:lang w:val="en-US" w:eastAsia="zh-CN" w:bidi="ar"/>
        </w:rPr>
        <w:t>项目申请书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bCs/>
          <w:kern w:val="2"/>
          <w:sz w:val="32"/>
          <w:szCs w:val="32"/>
          <w:lang w:val="en-US" w:eastAsia="zh-CN" w:bidi="ar"/>
        </w:rPr>
        <w:t>简       表</w:t>
      </w:r>
    </w:p>
    <w:tbl>
      <w:tblPr>
        <w:tblStyle w:val="2"/>
        <w:tblW w:w="929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40"/>
        <w:gridCol w:w="591"/>
        <w:gridCol w:w="209"/>
        <w:gridCol w:w="839"/>
        <w:gridCol w:w="310"/>
        <w:gridCol w:w="526"/>
        <w:gridCol w:w="206"/>
        <w:gridCol w:w="420"/>
        <w:gridCol w:w="419"/>
        <w:gridCol w:w="838"/>
        <w:gridCol w:w="941"/>
        <w:gridCol w:w="312"/>
        <w:gridCol w:w="2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研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究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项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目</w:t>
            </w: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7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研究类别</w:t>
            </w:r>
          </w:p>
        </w:tc>
        <w:tc>
          <w:tcPr>
            <w:tcW w:w="7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□自然科学                     □人文社会科学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研究性质</w:t>
            </w:r>
          </w:p>
        </w:tc>
        <w:tc>
          <w:tcPr>
            <w:tcW w:w="7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□基础研究     □应用研究      □实验发展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起止年月</w:t>
            </w:r>
          </w:p>
        </w:tc>
        <w:tc>
          <w:tcPr>
            <w:tcW w:w="702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年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月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至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年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申请金额</w:t>
            </w: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万元</w:t>
            </w:r>
          </w:p>
        </w:tc>
        <w:tc>
          <w:tcPr>
            <w:tcW w:w="10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密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级</w:t>
            </w:r>
          </w:p>
        </w:tc>
        <w:tc>
          <w:tcPr>
            <w:tcW w:w="43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□机密  □秘密  □内部  □一般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学科领域</w:t>
            </w: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学科名称1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一级学科：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二级学科：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学科名称2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一级学科：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二级学科：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7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申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请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6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8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□男  □女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2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年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27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2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学士授予单位、时间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硕士授予单位、时间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博士授予单位、时间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博士后工作单位</w:t>
            </w:r>
          </w:p>
        </w:tc>
        <w:tc>
          <w:tcPr>
            <w:tcW w:w="534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2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34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部门</w:t>
            </w:r>
          </w:p>
        </w:tc>
        <w:tc>
          <w:tcPr>
            <w:tcW w:w="25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部门电话</w:t>
            </w:r>
          </w:p>
        </w:tc>
        <w:tc>
          <w:tcPr>
            <w:tcW w:w="34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家庭电话</w:t>
            </w:r>
          </w:p>
        </w:tc>
        <w:tc>
          <w:tcPr>
            <w:tcW w:w="13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手机</w:t>
            </w:r>
          </w:p>
        </w:tc>
        <w:tc>
          <w:tcPr>
            <w:tcW w:w="16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E-Mail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0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主要研究内容及意义</w:t>
            </w:r>
          </w:p>
        </w:tc>
        <w:tc>
          <w:tcPr>
            <w:tcW w:w="8561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righ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（限100字）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一、立论依据</w:t>
      </w:r>
    </w:p>
    <w:tbl>
      <w:tblPr>
        <w:tblStyle w:val="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9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项目的研究意义、国内外研究现状分析，附主要参考文献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b w:val="0"/>
          <w:bCs w:val="0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b w:val="0"/>
          <w:bCs w:val="0"/>
          <w:kern w:val="2"/>
          <w:sz w:val="24"/>
          <w:szCs w:val="24"/>
          <w:lang w:val="en-US" w:eastAsia="zh-CN" w:bidi="ar"/>
        </w:rPr>
        <w:t>二、研究方案</w:t>
      </w:r>
    </w:p>
    <w:tbl>
      <w:tblPr>
        <w:tblStyle w:val="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8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1.研究目标、研究内容和拟解决的关键问题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1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2.拟采取的研究方法、技术路线、试验方案和可行性分析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0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3.本项目的特色与创新之处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1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4.计划进度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三、研究基础</w:t>
      </w:r>
    </w:p>
    <w:tbl>
      <w:tblPr>
        <w:tblStyle w:val="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89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与本项目有关的研究工作积累和已取得的工作成绩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四、</w:t>
      </w:r>
      <w:r>
        <w:rPr>
          <w:rFonts w:hint="default" w:ascii="黑体" w:hAnsi="宋体" w:eastAsia="黑体" w:cs="黑体"/>
          <w:spacing w:val="-1"/>
          <w:kern w:val="2"/>
          <w:sz w:val="24"/>
          <w:szCs w:val="24"/>
          <w:lang w:val="en-US" w:eastAsia="zh-CN" w:bidi="ar"/>
        </w:rPr>
        <w:t>申请者简介</w:t>
      </w:r>
    </w:p>
    <w:tbl>
      <w:tblPr>
        <w:tblStyle w:val="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9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申请者学历（应注明学位论文名称及导师姓名与工作单位）和研究工作简历，获得科研成果、荣誉称号，发表的著作、论文名称（应注明出处）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五、预期研究成果</w:t>
      </w:r>
    </w:p>
    <w:tbl>
      <w:tblPr>
        <w:tblStyle w:val="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2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预期的研究成果、考核指标及提供成果的形式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624" w:beforeLines="200" w:beforeAutospacing="0" w:after="156" w:afterLines="5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六、经费预算</w:t>
      </w:r>
    </w:p>
    <w:tbl>
      <w:tblPr>
        <w:tblStyle w:val="2"/>
        <w:tblW w:w="4939" w:type="pct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202"/>
        <w:gridCol w:w="1681"/>
        <w:gridCol w:w="2053"/>
        <w:gridCol w:w="18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8" w:hRule="atLeast"/>
        </w:trPr>
        <w:tc>
          <w:tcPr>
            <w:tcW w:w="172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科研经费投入</w:t>
            </w:r>
          </w:p>
        </w:tc>
        <w:tc>
          <w:tcPr>
            <w:tcW w:w="3006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申请金额（元）</w:t>
            </w:r>
          </w:p>
        </w:tc>
        <w:tc>
          <w:tcPr>
            <w:tcW w:w="4041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6" w:hRule="atLeast"/>
        </w:trPr>
        <w:tc>
          <w:tcPr>
            <w:tcW w:w="172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科研经费支出</w:t>
            </w:r>
          </w:p>
        </w:tc>
        <w:tc>
          <w:tcPr>
            <w:tcW w:w="3006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预算科目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金额（元）</w:t>
            </w: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计算根据及理由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直接费用</w:t>
            </w:r>
          </w:p>
        </w:tc>
        <w:tc>
          <w:tcPr>
            <w:tcW w:w="17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业务费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设备费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</w:tblPrEx>
        <w:trPr>
          <w:trHeight w:val="169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劳务费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间接费用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</w:trPr>
        <w:tc>
          <w:tcPr>
            <w:tcW w:w="172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2123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918" w:type="dxa"/>
            <w:tcBorders>
              <w:tl2br w:val="nil"/>
              <w:tr2bl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Times New Roman"/>
          <w:b/>
          <w:bCs w:val="0"/>
          <w:kern w:val="2"/>
          <w:sz w:val="24"/>
          <w:szCs w:val="24"/>
          <w:lang w:val="en-US" w:eastAsia="zh-CN" w:bidi="ar"/>
        </w:rPr>
        <w:br w:type="page"/>
      </w: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七、主要研究人员情况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700"/>
        <w:gridCol w:w="1300"/>
        <w:gridCol w:w="1212"/>
        <w:gridCol w:w="1300"/>
        <w:gridCol w:w="1500"/>
        <w:gridCol w:w="1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分工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/>
        <w:ind w:left="0" w:right="0"/>
        <w:jc w:val="both"/>
        <w:textAlignment w:val="auto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八、申请者正在承担的其他研究项目</w:t>
      </w:r>
    </w:p>
    <w:tbl>
      <w:tblPr>
        <w:tblStyle w:val="2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包括国家级、各部委、省市的任务等的名称、任务来源、起止年月、负责或参加等情况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黑体" w:hAnsi="Times New Roman" w:eastAsia="黑体" w:cs="Times New Roman"/>
          <w:kern w:val="2"/>
          <w:sz w:val="24"/>
          <w:szCs w:val="24"/>
        </w:rPr>
      </w:pPr>
      <w:r>
        <w:rPr>
          <w:rFonts w:hint="default" w:ascii="黑体" w:hAnsi="宋体" w:eastAsia="黑体" w:cs="黑体"/>
          <w:kern w:val="2"/>
          <w:sz w:val="24"/>
          <w:szCs w:val="24"/>
          <w:lang w:val="en-US" w:eastAsia="zh-CN" w:bidi="ar"/>
        </w:rPr>
        <w:t>九、</w:t>
      </w:r>
      <w:r>
        <w:rPr>
          <w:rFonts w:hint="default" w:ascii="黑体" w:hAnsi="宋体" w:eastAsia="黑体" w:cs="黑体"/>
          <w:spacing w:val="-1"/>
          <w:kern w:val="2"/>
          <w:sz w:val="24"/>
          <w:szCs w:val="24"/>
          <w:lang w:val="en-US" w:eastAsia="zh-CN" w:bidi="ar"/>
        </w:rPr>
        <w:t>申请者所在单位的审查与保证</w:t>
      </w:r>
    </w:p>
    <w:tbl>
      <w:tblPr>
        <w:tblStyle w:val="2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9" w:hRule="atLeast"/>
        </w:trPr>
        <w:tc>
          <w:tcPr>
            <w:tcW w:w="9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1920" w:firstLineChars="80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行政领导签章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公章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6240" w:right="0" w:hanging="6240" w:hangingChars="260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6240" w:right="0" w:hanging="6240" w:hangingChars="260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         年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月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日</w:t>
            </w:r>
          </w:p>
        </w:tc>
      </w:tr>
    </w:tbl>
    <w:p/>
    <w:sectPr>
      <w:pgSz w:w="11906" w:h="16838"/>
      <w:pgMar w:top="1440" w:right="1757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xNThjZjRlNjg2NjdiNWQzYmQxYzdkMTIyYmQ2NDQifQ=="/>
  </w:docVars>
  <w:rsids>
    <w:rsidRoot w:val="33037CEF"/>
    <w:rsid w:val="3303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2024-06-07T11:24:00Z</dcterms:created>
  <dc:creator>AMY</dc:creator>
  <cp:lastModifiedBy>AMY</cp:lastModifiedBy>
  <dcterms:modified xsi:type="dcterms:W3CDTF">2024-06-07T11:29:47Z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C1075BDB59114EEB9AB6164F5DB2C246_11</vt:lpwstr>
  </property>
</Properties>
</file>